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DBFB" w14:textId="4F873A57" w:rsidR="00B7002F" w:rsidRPr="00F83440" w:rsidRDefault="00B7002F" w:rsidP="00B7002F">
      <w:pPr>
        <w:pStyle w:val="Header"/>
        <w:rPr>
          <w:sz w:val="24"/>
          <w:szCs w:val="24"/>
          <w:lang w:val="fr-FR"/>
        </w:rPr>
      </w:pPr>
      <w:r w:rsidRPr="00F83440">
        <w:rPr>
          <w:sz w:val="24"/>
          <w:szCs w:val="24"/>
          <w:lang w:val="fr-FR"/>
        </w:rPr>
        <w:t xml:space="preserve">Clarifications issue </w:t>
      </w:r>
      <w:r w:rsidR="005A534E" w:rsidRPr="00F83440">
        <w:rPr>
          <w:sz w:val="24"/>
          <w:szCs w:val="24"/>
          <w:lang w:val="fr-FR"/>
        </w:rPr>
        <w:t>date :</w:t>
      </w:r>
      <w:r w:rsidR="00363361">
        <w:rPr>
          <w:sz w:val="24"/>
          <w:szCs w:val="24"/>
          <w:lang w:val="fr-FR"/>
        </w:rPr>
        <w:t xml:space="preserve"> </w:t>
      </w:r>
      <w:r w:rsidR="005A534E">
        <w:rPr>
          <w:sz w:val="24"/>
          <w:szCs w:val="24"/>
          <w:lang w:val="fr-FR"/>
        </w:rPr>
        <w:t>9/01/2025</w:t>
      </w:r>
    </w:p>
    <w:p w14:paraId="2B50AD52" w14:textId="77777777" w:rsidR="00705D8F" w:rsidRPr="00705D8F" w:rsidRDefault="00705D8F" w:rsidP="00705D8F">
      <w:pPr>
        <w:pStyle w:val="Header"/>
        <w:rPr>
          <w:color w:val="FF0000"/>
          <w:lang w:val="fr-FR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26"/>
        <w:gridCol w:w="4639"/>
        <w:gridCol w:w="4858"/>
      </w:tblGrid>
      <w:tr w:rsidR="009475FC" w:rsidRPr="00AA6C96" w14:paraId="073E5130" w14:textId="77777777" w:rsidTr="005A534E">
        <w:trPr>
          <w:trHeight w:val="510"/>
        </w:trPr>
        <w:tc>
          <w:tcPr>
            <w:tcW w:w="426" w:type="dxa"/>
            <w:shd w:val="clear" w:color="auto" w:fill="E2EFD9" w:themeFill="accent6" w:themeFillTint="33"/>
          </w:tcPr>
          <w:p w14:paraId="30FA6DC0" w14:textId="77777777" w:rsidR="009475FC" w:rsidRPr="00D3241C" w:rsidRDefault="009475FC" w:rsidP="5107E242">
            <w:pPr>
              <w:rPr>
                <w:b/>
                <w:bCs/>
                <w:sz w:val="28"/>
                <w:szCs w:val="28"/>
              </w:rPr>
            </w:pPr>
            <w:r w:rsidRPr="5107E242">
              <w:rPr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4639" w:type="dxa"/>
            <w:shd w:val="clear" w:color="auto" w:fill="E2EFD9" w:themeFill="accent6" w:themeFillTint="33"/>
          </w:tcPr>
          <w:p w14:paraId="12513C30" w14:textId="77777777" w:rsidR="009475FC" w:rsidRPr="00D3241C" w:rsidRDefault="009475FC" w:rsidP="5107E242">
            <w:pPr>
              <w:rPr>
                <w:b/>
                <w:bCs/>
                <w:sz w:val="28"/>
                <w:szCs w:val="28"/>
              </w:rPr>
            </w:pPr>
            <w:r w:rsidRPr="5107E242">
              <w:rPr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4858" w:type="dxa"/>
            <w:shd w:val="clear" w:color="auto" w:fill="E2EFD9" w:themeFill="accent6" w:themeFillTint="33"/>
          </w:tcPr>
          <w:p w14:paraId="517EC452" w14:textId="528EA300" w:rsidR="009475FC" w:rsidRPr="00D3241C" w:rsidRDefault="009475FC" w:rsidP="005A534E">
            <w:pPr>
              <w:jc w:val="center"/>
              <w:rPr>
                <w:b/>
                <w:bCs/>
                <w:sz w:val="28"/>
                <w:szCs w:val="28"/>
              </w:rPr>
            </w:pPr>
            <w:r w:rsidRPr="5107E242">
              <w:rPr>
                <w:b/>
                <w:bCs/>
                <w:sz w:val="28"/>
                <w:szCs w:val="28"/>
              </w:rPr>
              <w:t>Answer</w:t>
            </w:r>
          </w:p>
        </w:tc>
      </w:tr>
      <w:tr w:rsidR="00967FA6" w:rsidRPr="00967FA6" w14:paraId="42162647" w14:textId="77777777" w:rsidTr="005A534E">
        <w:trPr>
          <w:trHeight w:val="797"/>
        </w:trPr>
        <w:tc>
          <w:tcPr>
            <w:tcW w:w="426" w:type="dxa"/>
          </w:tcPr>
          <w:p w14:paraId="7CBD5847" w14:textId="77777777" w:rsidR="009475FC" w:rsidRPr="00967FA6" w:rsidRDefault="009475FC" w:rsidP="00B7002F">
            <w:r w:rsidRPr="00967FA6">
              <w:t>1</w:t>
            </w:r>
          </w:p>
        </w:tc>
        <w:tc>
          <w:tcPr>
            <w:tcW w:w="4639" w:type="dxa"/>
          </w:tcPr>
          <w:p w14:paraId="3F1C32BA" w14:textId="77777777" w:rsidR="009475FC" w:rsidRDefault="005A534E" w:rsidP="00967FA6">
            <w:pPr>
              <w:rPr>
                <w:lang w:val="en-US"/>
              </w:rPr>
            </w:pPr>
            <w:r w:rsidRPr="005A534E">
              <w:rPr>
                <w:lang w:val="en-US"/>
              </w:rPr>
              <w:t>In the document, Lorentz is specified as the brand for solar panels and Grundfos for water pumps. I would like to confirm whether it is acceptable to propose alternative brands that meet or exceed the technical specifications outlined in the document.</w:t>
            </w:r>
          </w:p>
          <w:p w14:paraId="06F0A4B1" w14:textId="45100E11" w:rsidR="005A534E" w:rsidRPr="005A534E" w:rsidRDefault="005A534E" w:rsidP="00967FA6">
            <w:pPr>
              <w:rPr>
                <w:lang w:val="en-US"/>
              </w:rPr>
            </w:pPr>
          </w:p>
        </w:tc>
        <w:tc>
          <w:tcPr>
            <w:tcW w:w="4858" w:type="dxa"/>
          </w:tcPr>
          <w:p w14:paraId="58EAC861" w14:textId="38EE6A24" w:rsidR="00BF6185" w:rsidRPr="00967FA6" w:rsidRDefault="00967FA6" w:rsidP="00BF6185">
            <w:r w:rsidRPr="00967FA6">
              <w:t xml:space="preserve"> </w:t>
            </w:r>
            <w:r w:rsidR="00F670CF" w:rsidRPr="00F670CF">
              <w:t>Yes, it is acceptable to propose alternative brands that meet or exceed the technical specifications outlined in the document.</w:t>
            </w:r>
          </w:p>
        </w:tc>
      </w:tr>
      <w:tr w:rsidR="00967FA6" w:rsidRPr="00967FA6" w14:paraId="2559C8F9" w14:textId="77777777" w:rsidTr="005A534E">
        <w:trPr>
          <w:trHeight w:val="843"/>
        </w:trPr>
        <w:tc>
          <w:tcPr>
            <w:tcW w:w="426" w:type="dxa"/>
          </w:tcPr>
          <w:p w14:paraId="66C740FD" w14:textId="77777777" w:rsidR="009475FC" w:rsidRPr="00967FA6" w:rsidRDefault="009475FC" w:rsidP="00B7002F">
            <w:r w:rsidRPr="00967FA6">
              <w:t>2</w:t>
            </w:r>
          </w:p>
        </w:tc>
        <w:tc>
          <w:tcPr>
            <w:tcW w:w="4639" w:type="dxa"/>
          </w:tcPr>
          <w:p w14:paraId="051529E4" w14:textId="77777777" w:rsidR="009475FC" w:rsidRPr="00967FA6" w:rsidRDefault="009475FC" w:rsidP="00B7002F"/>
        </w:tc>
        <w:tc>
          <w:tcPr>
            <w:tcW w:w="4858" w:type="dxa"/>
          </w:tcPr>
          <w:p w14:paraId="17F4CC99" w14:textId="77777777" w:rsidR="009475FC" w:rsidRPr="00967FA6" w:rsidRDefault="009475FC" w:rsidP="00B7002F"/>
        </w:tc>
      </w:tr>
      <w:tr w:rsidR="00967FA6" w:rsidRPr="00967FA6" w14:paraId="68EE8013" w14:textId="77777777" w:rsidTr="005A534E">
        <w:trPr>
          <w:trHeight w:val="797"/>
        </w:trPr>
        <w:tc>
          <w:tcPr>
            <w:tcW w:w="426" w:type="dxa"/>
          </w:tcPr>
          <w:p w14:paraId="007FC590" w14:textId="77777777" w:rsidR="009475FC" w:rsidRPr="00967FA6" w:rsidRDefault="009475FC" w:rsidP="00B7002F">
            <w:r w:rsidRPr="00967FA6">
              <w:t>3</w:t>
            </w:r>
          </w:p>
        </w:tc>
        <w:tc>
          <w:tcPr>
            <w:tcW w:w="4639" w:type="dxa"/>
          </w:tcPr>
          <w:p w14:paraId="40CAD544" w14:textId="77777777" w:rsidR="009475FC" w:rsidRPr="00967FA6" w:rsidRDefault="009475FC" w:rsidP="00B7002F"/>
        </w:tc>
        <w:tc>
          <w:tcPr>
            <w:tcW w:w="4858" w:type="dxa"/>
          </w:tcPr>
          <w:p w14:paraId="40647522" w14:textId="77777777" w:rsidR="009475FC" w:rsidRPr="00967FA6" w:rsidRDefault="009475FC" w:rsidP="00B7002F"/>
        </w:tc>
      </w:tr>
      <w:tr w:rsidR="009475FC" w:rsidRPr="00967FA6" w14:paraId="4609C42B" w14:textId="77777777" w:rsidTr="005A534E">
        <w:trPr>
          <w:trHeight w:val="843"/>
        </w:trPr>
        <w:tc>
          <w:tcPr>
            <w:tcW w:w="426" w:type="dxa"/>
          </w:tcPr>
          <w:p w14:paraId="20B45A3B" w14:textId="77777777" w:rsidR="009475FC" w:rsidRPr="00967FA6" w:rsidRDefault="009475FC" w:rsidP="00B7002F">
            <w:r w:rsidRPr="00967FA6">
              <w:t>4</w:t>
            </w:r>
          </w:p>
        </w:tc>
        <w:tc>
          <w:tcPr>
            <w:tcW w:w="4639" w:type="dxa"/>
          </w:tcPr>
          <w:p w14:paraId="41F6508A" w14:textId="77777777" w:rsidR="009475FC" w:rsidRPr="00967FA6" w:rsidRDefault="009475FC" w:rsidP="00B7002F"/>
        </w:tc>
        <w:tc>
          <w:tcPr>
            <w:tcW w:w="4858" w:type="dxa"/>
          </w:tcPr>
          <w:p w14:paraId="217CA66F" w14:textId="77777777" w:rsidR="009475FC" w:rsidRPr="00967FA6" w:rsidRDefault="009475FC" w:rsidP="00B7002F"/>
        </w:tc>
      </w:tr>
    </w:tbl>
    <w:p w14:paraId="3090758D" w14:textId="77777777" w:rsidR="009475FC" w:rsidRPr="00967FA6" w:rsidRDefault="009475FC" w:rsidP="727E09F3"/>
    <w:p w14:paraId="215085B8" w14:textId="6636D2DF" w:rsidR="727E09F3" w:rsidRPr="00967FA6" w:rsidRDefault="727E09F3" w:rsidP="727E09F3"/>
    <w:sectPr w:rsidR="727E09F3" w:rsidRPr="00967FA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542B1" w14:textId="77777777" w:rsidR="00D152DE" w:rsidRDefault="00D152DE" w:rsidP="00427870">
      <w:pPr>
        <w:spacing w:after="0" w:line="240" w:lineRule="auto"/>
      </w:pPr>
      <w:r>
        <w:separator/>
      </w:r>
    </w:p>
  </w:endnote>
  <w:endnote w:type="continuationSeparator" w:id="0">
    <w:p w14:paraId="7031AD8C" w14:textId="77777777" w:rsidR="00D152DE" w:rsidRDefault="00D152DE" w:rsidP="00427870">
      <w:pPr>
        <w:spacing w:after="0" w:line="240" w:lineRule="auto"/>
      </w:pPr>
      <w:r>
        <w:continuationSeparator/>
      </w:r>
    </w:p>
  </w:endnote>
  <w:endnote w:type="continuationNotice" w:id="1">
    <w:p w14:paraId="5932323F" w14:textId="77777777" w:rsidR="00D152DE" w:rsidRDefault="00D152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8151FB" w14:paraId="2D625C93" w14:textId="77777777" w:rsidTr="688151FB">
      <w:trPr>
        <w:trHeight w:val="300"/>
      </w:trPr>
      <w:tc>
        <w:tcPr>
          <w:tcW w:w="3005" w:type="dxa"/>
        </w:tcPr>
        <w:p w14:paraId="76211B27" w14:textId="17268B99" w:rsidR="688151FB" w:rsidRDefault="688151FB" w:rsidP="688151FB">
          <w:pPr>
            <w:pStyle w:val="Header"/>
            <w:ind w:left="-115"/>
          </w:pPr>
        </w:p>
      </w:tc>
      <w:tc>
        <w:tcPr>
          <w:tcW w:w="3005" w:type="dxa"/>
        </w:tcPr>
        <w:p w14:paraId="0A02266F" w14:textId="401085C0" w:rsidR="688151FB" w:rsidRDefault="688151FB" w:rsidP="688151FB">
          <w:pPr>
            <w:pStyle w:val="Header"/>
            <w:jc w:val="center"/>
          </w:pPr>
        </w:p>
      </w:tc>
      <w:tc>
        <w:tcPr>
          <w:tcW w:w="3005" w:type="dxa"/>
        </w:tcPr>
        <w:p w14:paraId="20A86052" w14:textId="2A2FD087" w:rsidR="688151FB" w:rsidRDefault="688151FB" w:rsidP="688151FB">
          <w:pPr>
            <w:pStyle w:val="Header"/>
            <w:ind w:right="-115"/>
            <w:jc w:val="right"/>
          </w:pPr>
        </w:p>
      </w:tc>
    </w:tr>
  </w:tbl>
  <w:p w14:paraId="0334FA82" w14:textId="373643BC" w:rsidR="688151FB" w:rsidRDefault="688151FB" w:rsidP="68815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F7836" w14:textId="77777777" w:rsidR="00D152DE" w:rsidRDefault="00D152DE" w:rsidP="00427870">
      <w:pPr>
        <w:spacing w:after="0" w:line="240" w:lineRule="auto"/>
      </w:pPr>
      <w:r>
        <w:separator/>
      </w:r>
    </w:p>
  </w:footnote>
  <w:footnote w:type="continuationSeparator" w:id="0">
    <w:p w14:paraId="7350F1A6" w14:textId="77777777" w:rsidR="00D152DE" w:rsidRDefault="00D152DE" w:rsidP="00427870">
      <w:pPr>
        <w:spacing w:after="0" w:line="240" w:lineRule="auto"/>
      </w:pPr>
      <w:r>
        <w:continuationSeparator/>
      </w:r>
    </w:p>
  </w:footnote>
  <w:footnote w:type="continuationNotice" w:id="1">
    <w:p w14:paraId="33A55A14" w14:textId="77777777" w:rsidR="00D152DE" w:rsidRDefault="00D152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4091D" w14:textId="0E239831" w:rsidR="00363361" w:rsidRDefault="688151FB" w:rsidP="005A534E">
    <w:pPr>
      <w:pStyle w:val="Header"/>
      <w:jc w:val="center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7432CEC2" wp14:editId="3A93FF43">
          <wp:extent cx="1125160" cy="333371"/>
          <wp:effectExtent l="0" t="0" r="0" b="635"/>
          <wp:docPr id="12705820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160" cy="333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11EDA1" w14:textId="77777777" w:rsidR="005A534E" w:rsidRDefault="005A534E" w:rsidP="005A534E">
    <w:pPr>
      <w:pStyle w:val="Header"/>
      <w:rPr>
        <w:b/>
        <w:bCs/>
        <w:sz w:val="28"/>
        <w:szCs w:val="28"/>
      </w:rPr>
    </w:pPr>
  </w:p>
  <w:p w14:paraId="2ACD42CC" w14:textId="0692429B" w:rsidR="005A534E" w:rsidRPr="005A534E" w:rsidRDefault="688151FB" w:rsidP="005A534E">
    <w:pPr>
      <w:pStyle w:val="Header"/>
      <w:rPr>
        <w:b/>
        <w:bCs/>
        <w:sz w:val="28"/>
        <w:szCs w:val="28"/>
        <w:lang w:val="en-US"/>
      </w:rPr>
    </w:pPr>
    <w:r w:rsidRPr="688151FB">
      <w:rPr>
        <w:b/>
        <w:bCs/>
        <w:sz w:val="28"/>
        <w:szCs w:val="28"/>
      </w:rPr>
      <w:t xml:space="preserve">Clarifications for Tender </w:t>
    </w:r>
    <w:r w:rsidR="00967FA6">
      <w:rPr>
        <w:b/>
        <w:bCs/>
        <w:sz w:val="28"/>
        <w:szCs w:val="28"/>
      </w:rPr>
      <w:t xml:space="preserve">ref. </w:t>
    </w:r>
    <w:r w:rsidR="005A534E" w:rsidRPr="005A534E">
      <w:rPr>
        <w:b/>
        <w:bCs/>
        <w:sz w:val="28"/>
        <w:szCs w:val="28"/>
        <w:lang w:val="en-US"/>
      </w:rPr>
      <w:t>AFA-BSG-33150 and SOM-BSE 33144</w:t>
    </w:r>
  </w:p>
  <w:p w14:paraId="27A2C1AB" w14:textId="10E18012" w:rsidR="009475FC" w:rsidRPr="001A239B" w:rsidRDefault="00062B0E" w:rsidP="005A534E">
    <w:pPr>
      <w:pStyle w:val="Header"/>
      <w:rPr>
        <w:color w:val="FF0000"/>
      </w:rPr>
    </w:pPr>
    <w:r w:rsidRPr="001A239B">
      <w:rPr>
        <w:color w:val="FF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4F"/>
    <w:rsid w:val="00023747"/>
    <w:rsid w:val="00062B0E"/>
    <w:rsid w:val="000E5024"/>
    <w:rsid w:val="00117C3C"/>
    <w:rsid w:val="00133E44"/>
    <w:rsid w:val="00181565"/>
    <w:rsid w:val="00183F79"/>
    <w:rsid w:val="001A239B"/>
    <w:rsid w:val="001B5D9A"/>
    <w:rsid w:val="001C528F"/>
    <w:rsid w:val="001C6A93"/>
    <w:rsid w:val="002472C7"/>
    <w:rsid w:val="002D4724"/>
    <w:rsid w:val="003313AB"/>
    <w:rsid w:val="00363361"/>
    <w:rsid w:val="003E5BAB"/>
    <w:rsid w:val="00427870"/>
    <w:rsid w:val="00450B4F"/>
    <w:rsid w:val="004E681C"/>
    <w:rsid w:val="004F469E"/>
    <w:rsid w:val="004F550D"/>
    <w:rsid w:val="005072ED"/>
    <w:rsid w:val="0051428F"/>
    <w:rsid w:val="00576181"/>
    <w:rsid w:val="005A534E"/>
    <w:rsid w:val="005C5DA9"/>
    <w:rsid w:val="006E673B"/>
    <w:rsid w:val="00705D8F"/>
    <w:rsid w:val="008B5FCF"/>
    <w:rsid w:val="00914A60"/>
    <w:rsid w:val="00920AE8"/>
    <w:rsid w:val="009475FC"/>
    <w:rsid w:val="00967FA6"/>
    <w:rsid w:val="009F7788"/>
    <w:rsid w:val="00A9007A"/>
    <w:rsid w:val="00AA6C96"/>
    <w:rsid w:val="00B7002F"/>
    <w:rsid w:val="00BC58CD"/>
    <w:rsid w:val="00BF6185"/>
    <w:rsid w:val="00C116AF"/>
    <w:rsid w:val="00C23846"/>
    <w:rsid w:val="00CD4E71"/>
    <w:rsid w:val="00CD7C78"/>
    <w:rsid w:val="00D152DE"/>
    <w:rsid w:val="00D3241C"/>
    <w:rsid w:val="00D654DB"/>
    <w:rsid w:val="00ED5414"/>
    <w:rsid w:val="00F16BE7"/>
    <w:rsid w:val="00F5025D"/>
    <w:rsid w:val="00F670CF"/>
    <w:rsid w:val="00F762ED"/>
    <w:rsid w:val="00F83440"/>
    <w:rsid w:val="1C26D09A"/>
    <w:rsid w:val="3A9367CB"/>
    <w:rsid w:val="5107E242"/>
    <w:rsid w:val="5EF3009A"/>
    <w:rsid w:val="688151FB"/>
    <w:rsid w:val="727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7359B"/>
  <w15:chartTrackingRefBased/>
  <w15:docId w15:val="{167C06FB-EB87-4059-8DF7-48702755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70"/>
  </w:style>
  <w:style w:type="paragraph" w:styleId="Footer">
    <w:name w:val="footer"/>
    <w:basedOn w:val="Normal"/>
    <w:link w:val="Foot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70"/>
  </w:style>
  <w:style w:type="table" w:styleId="TableGrid">
    <w:name w:val="Table Grid"/>
    <w:basedOn w:val="TableNormal"/>
    <w:uiPriority w:val="39"/>
    <w:rsid w:val="0042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947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9475F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ACBody2">
    <w:name w:val="AC Body 2"/>
    <w:basedOn w:val="Normal"/>
    <w:rsid w:val="009475FC"/>
    <w:pPr>
      <w:adjustRightInd w:val="0"/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FootnoteReference">
    <w:name w:val="footnote reference"/>
    <w:basedOn w:val="DefaultParagraphFont"/>
    <w:semiHidden/>
    <w:unhideWhenUsed/>
    <w:rsid w:val="009475F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BF6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8a7d63-4986-4dbe-bf75-c33acdff790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9E17628859C48AA6F21458EB3904D" ma:contentTypeVersion="15" ma:contentTypeDescription="Create a new document." ma:contentTypeScope="" ma:versionID="20139cbfdccd9f4c8a533567f21ea5c4">
  <xsd:schema xmlns:xsd="http://www.w3.org/2001/XMLSchema" xmlns:xs="http://www.w3.org/2001/XMLSchema" xmlns:p="http://schemas.microsoft.com/office/2006/metadata/properties" xmlns:ns2="5b113f74-1af9-49fb-a894-f7d62de0e481" xmlns:ns3="098a7d63-4986-4dbe-bf75-c33acdff7903" targetNamespace="http://schemas.microsoft.com/office/2006/metadata/properties" ma:root="true" ma:fieldsID="bbc5d90c249df8efd8646460c5248761" ns2:_="" ns3:_="">
    <xsd:import namespace="5b113f74-1af9-49fb-a894-f7d62de0e481"/>
    <xsd:import namespace="098a7d63-4986-4dbe-bf75-c33acdff7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13f74-1af9-49fb-a894-f7d62de0e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a7d63-4986-4dbe-bf75-c33acdff7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33275-81D3-4A81-A39A-C2FC9038E2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5F7B6-0BA2-4527-B106-C5DC61DCA2B9}">
  <ds:schemaRefs>
    <ds:schemaRef ds:uri="http://schemas.microsoft.com/office/2006/metadata/properties"/>
    <ds:schemaRef ds:uri="http://schemas.microsoft.com/office/infopath/2007/PartnerControls"/>
    <ds:schemaRef ds:uri="098a7d63-4986-4dbe-bf75-c33acdff7903"/>
  </ds:schemaRefs>
</ds:datastoreItem>
</file>

<file path=customXml/itemProps3.xml><?xml version="1.0" encoding="utf-8"?>
<ds:datastoreItem xmlns:ds="http://schemas.openxmlformats.org/officeDocument/2006/customXml" ds:itemID="{F1536C45-3F0F-430D-AB44-312681686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13f74-1af9-49fb-a894-f7d62de0e481"/>
    <ds:schemaRef ds:uri="098a7d63-4986-4dbe-bf75-c33acdff7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Severn</dc:creator>
  <cp:keywords/>
  <dc:description/>
  <cp:lastModifiedBy>Tewodros Bekele Bishaw</cp:lastModifiedBy>
  <cp:revision>2</cp:revision>
  <dcterms:created xsi:type="dcterms:W3CDTF">2025-01-14T14:37:00Z</dcterms:created>
  <dcterms:modified xsi:type="dcterms:W3CDTF">2025-01-14T14:37:00Z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0x010100FAA9E17628859C48AA6F21458EB3904D</vt:lpwstr>
  </property>
  <property fmtid="{D5CDD505-2E9C-101B-9397-08002B2CF9AE}" pid="3" name="Order">
    <vt:r8>115200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